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089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4374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L732c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Lima, Débora Maria Vasconcelos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CONHECIMENTO DE CIRURGIÕES-DENTISTAS DO ESTADO DE PERNAMBUCO SOBRE O PRONTUÁRIO ODONTOLÓGICO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 xml:space="preserve">Dr. Antonio Azoubel Antunes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48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63</Words>
  <Characters>402</Characters>
  <CharactersWithSpaces>613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2023-03-23T13:31:02Z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